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0C144" w14:textId="77777777" w:rsidR="00C42CB6" w:rsidRPr="002D622F" w:rsidRDefault="00C42CB6" w:rsidP="002D622F">
      <w:pPr>
        <w:jc w:val="both"/>
        <w:rPr>
          <w:b/>
          <w:sz w:val="28"/>
          <w:szCs w:val="28"/>
        </w:rPr>
      </w:pPr>
      <w:r w:rsidRPr="002D622F">
        <w:rPr>
          <w:b/>
          <w:sz w:val="28"/>
          <w:szCs w:val="28"/>
        </w:rPr>
        <w:t xml:space="preserve">ALLEGATO A DOMANDA DI AMMISSIONE ALLA SELEZIONE E DICHIARAZIONE A CORREDO DELL’OFFERTA (in carta libera) </w:t>
      </w:r>
    </w:p>
    <w:p w14:paraId="0D333302" w14:textId="548FFD2D" w:rsidR="00C42CB6" w:rsidRDefault="00C42CB6" w:rsidP="002D622F">
      <w:pPr>
        <w:jc w:val="both"/>
      </w:pPr>
      <w:r w:rsidRPr="00C42CB6">
        <w:t>OGGETTO: MANIFESTAZIONI DI INTERESSE PER AFFIDAMENTO DE</w:t>
      </w:r>
      <w:r>
        <w:t>LL’</w:t>
      </w:r>
      <w:r w:rsidRPr="00C42CB6">
        <w:t>INCARIC</w:t>
      </w:r>
      <w:r>
        <w:t xml:space="preserve">O </w:t>
      </w:r>
      <w:r w:rsidRPr="00C42CB6">
        <w:t xml:space="preserve">DI ORGANISMO DI VIGILANZA ex </w:t>
      </w:r>
      <w:proofErr w:type="spellStart"/>
      <w:r w:rsidRPr="00C42CB6">
        <w:t>D.Lgs.</w:t>
      </w:r>
      <w:proofErr w:type="spellEnd"/>
      <w:r w:rsidRPr="00C42CB6">
        <w:t xml:space="preserve"> 231/2001 </w:t>
      </w:r>
    </w:p>
    <w:p w14:paraId="00389D63" w14:textId="77777777" w:rsidR="00C7331C" w:rsidRDefault="00C42CB6" w:rsidP="00C7331C">
      <w:pPr>
        <w:jc w:val="both"/>
      </w:pPr>
      <w:r w:rsidRPr="00C42CB6">
        <w:t xml:space="preserve">Il/La sottoscritto/a …………………………………………………………………………………………………………………………… Nato/a </w:t>
      </w:r>
      <w:proofErr w:type="spellStart"/>
      <w:r w:rsidRPr="00C42CB6">
        <w:t>a</w:t>
      </w:r>
      <w:proofErr w:type="spellEnd"/>
      <w:r w:rsidRPr="00C42CB6">
        <w:t xml:space="preserve"> ....................………………………………………………………  </w:t>
      </w:r>
      <w:proofErr w:type="gramStart"/>
      <w:r w:rsidRPr="00C42CB6">
        <w:t>Prov.….</w:t>
      </w:r>
      <w:proofErr w:type="gramEnd"/>
      <w:r w:rsidRPr="00C42CB6">
        <w:t>…………… il ..........………………. Cittadino/a italiano OVVERO: cittadino/a dello Stato ...................................... (appartenente all’Unione Europea) OVVERO: cittadino/a dello Stato…….................................................................................e residente in Italia (per gli stranieri imprenditori ed amministratori di società commerciali legalmente costituite, se appartengono a Stati che concedono trattamento di reciprocità nei riguardi dei cittadini italiani), iscritto/a nelle liste elettorali del Comune di ………………………</w:t>
      </w:r>
      <w:proofErr w:type="gramStart"/>
      <w:r w:rsidRPr="00C42CB6">
        <w:t>…….</w:t>
      </w:r>
      <w:proofErr w:type="gramEnd"/>
      <w:r w:rsidRPr="00C42CB6">
        <w:t>. ed iscritto all’Albo ………………………</w:t>
      </w:r>
      <w:proofErr w:type="gramStart"/>
      <w:r w:rsidRPr="00C42CB6">
        <w:t>…….</w:t>
      </w:r>
      <w:proofErr w:type="gramEnd"/>
      <w:r w:rsidRPr="00C42CB6">
        <w:t>, in qualità di ……………………………………………., Cap…………….   Città ………………………………………………………</w:t>
      </w:r>
      <w:proofErr w:type="gramStart"/>
      <w:r w:rsidRPr="00C42CB6">
        <w:t>…….</w:t>
      </w:r>
      <w:proofErr w:type="gramEnd"/>
      <w:r w:rsidRPr="00C42CB6">
        <w:t>. Prov. …………………….. Tel..…………………….…..……….. E-mail ……………………………………………………</w:t>
      </w:r>
      <w:proofErr w:type="gramStart"/>
      <w:r w:rsidRPr="00C42CB6">
        <w:t>…….</w:t>
      </w:r>
      <w:proofErr w:type="gramEnd"/>
      <w:r w:rsidRPr="00C42CB6">
        <w:t>.   PEC…………………………………………………………………</w:t>
      </w:r>
      <w:proofErr w:type="gramStart"/>
      <w:r w:rsidRPr="00C42CB6">
        <w:t>…….</w:t>
      </w:r>
      <w:proofErr w:type="gramEnd"/>
      <w:r w:rsidRPr="00C42CB6">
        <w:t>. con codice fiscale n…………………………………………………………………………………………………………………………  con partita IVA n……………………………………………………………………………………………………</w:t>
      </w:r>
      <w:proofErr w:type="gramStart"/>
      <w:r w:rsidRPr="00C42CB6">
        <w:t>…….</w:t>
      </w:r>
      <w:proofErr w:type="gramEnd"/>
      <w:r w:rsidRPr="00C42CB6">
        <w:t>.(eventuale)</w:t>
      </w:r>
    </w:p>
    <w:p w14:paraId="16FA8149" w14:textId="77777777" w:rsidR="00C7331C" w:rsidRDefault="00C42CB6" w:rsidP="00C7331C">
      <w:pPr>
        <w:jc w:val="center"/>
      </w:pPr>
      <w:r w:rsidRPr="00C42CB6">
        <w:t>CHIEDE</w:t>
      </w:r>
    </w:p>
    <w:p w14:paraId="233E8857" w14:textId="77777777" w:rsidR="00C7331C" w:rsidRDefault="00C42CB6" w:rsidP="002D622F">
      <w:pPr>
        <w:jc w:val="both"/>
      </w:pPr>
      <w:r w:rsidRPr="00C42CB6">
        <w:t>di partecipare alla</w:t>
      </w:r>
      <w:r>
        <w:t xml:space="preserve"> selezione indicata in oggetto. </w:t>
      </w:r>
    </w:p>
    <w:p w14:paraId="31014A01" w14:textId="77777777" w:rsidR="00C7331C" w:rsidRDefault="00C42CB6" w:rsidP="00C7331C">
      <w:pPr>
        <w:jc w:val="both"/>
      </w:pPr>
      <w:r w:rsidRPr="00C42CB6">
        <w:t xml:space="preserve">A tal fine ai sensi degli articoli 46 e 47 del DPR 28/12/2000 n. 445, consapevole delle sanzioni penali previste dall’art. 76 del medesimo DPR n. 445/2000 e </w:t>
      </w:r>
      <w:proofErr w:type="spellStart"/>
      <w:r w:rsidRPr="00C42CB6">
        <w:t>s.m.i.</w:t>
      </w:r>
      <w:proofErr w:type="spellEnd"/>
      <w:r w:rsidRPr="00C42CB6">
        <w:t xml:space="preserve"> per le ipotesi di falsità in atti e dichiarazioni mendaci ivi indicate </w:t>
      </w:r>
    </w:p>
    <w:p w14:paraId="1980D099" w14:textId="77777777" w:rsidR="00C42CB6" w:rsidRDefault="00C42CB6" w:rsidP="00C7331C">
      <w:pPr>
        <w:jc w:val="center"/>
      </w:pPr>
      <w:r w:rsidRPr="00C42CB6">
        <w:t>DICHIARA</w:t>
      </w:r>
    </w:p>
    <w:p w14:paraId="7DCF34F3" w14:textId="77777777" w:rsidR="00C42CB6" w:rsidRDefault="00C42CB6" w:rsidP="002D622F">
      <w:pPr>
        <w:jc w:val="both"/>
      </w:pPr>
      <w:r>
        <w:t>a</w:t>
      </w:r>
      <w:r w:rsidRPr="00C42CB6">
        <w:t xml:space="preserve">) </w:t>
      </w:r>
      <w:r>
        <w:t>d</w:t>
      </w:r>
      <w:r w:rsidRPr="00C42CB6">
        <w:t xml:space="preserve">i essere in possesso dei seguenti requisiti generali: a) di godere dei diritti politici e civili; </w:t>
      </w:r>
    </w:p>
    <w:p w14:paraId="112F5766" w14:textId="77777777" w:rsidR="00C42CB6" w:rsidRDefault="00C42CB6" w:rsidP="002D622F">
      <w:pPr>
        <w:jc w:val="both"/>
      </w:pPr>
      <w:r w:rsidRPr="00C42CB6">
        <w:t xml:space="preserve">b) di non aver riportato condanne penali che escludano dall’elettorato attivo o che impediscano l’esercizio della professione o che incidano sulla moralità professionale; </w:t>
      </w:r>
    </w:p>
    <w:p w14:paraId="6038A71D" w14:textId="77777777" w:rsidR="00C42CB6" w:rsidRDefault="00C42CB6" w:rsidP="002D622F">
      <w:pPr>
        <w:jc w:val="both"/>
      </w:pPr>
      <w:r w:rsidRPr="00C42CB6">
        <w:t>c) di non essere stato destituito o dichiarato decaduto dall’impiego presso una Pubblica Amministrazione;</w:t>
      </w:r>
    </w:p>
    <w:p w14:paraId="786FF32D" w14:textId="77777777" w:rsidR="00C42CB6" w:rsidRDefault="00C42CB6" w:rsidP="002D622F">
      <w:pPr>
        <w:jc w:val="both"/>
      </w:pPr>
      <w:r w:rsidRPr="00C42CB6">
        <w:t xml:space="preserve">d) di non aver riportato condanne penali e non essere destinatari di provvedimenti che riguardano l’applicazione di misure di prevenzione; </w:t>
      </w:r>
    </w:p>
    <w:p w14:paraId="79D0F7E9" w14:textId="77777777" w:rsidR="00C42CB6" w:rsidRDefault="00C42CB6" w:rsidP="002D622F">
      <w:pPr>
        <w:jc w:val="both"/>
      </w:pPr>
      <w:r w:rsidRPr="00C42CB6">
        <w:t xml:space="preserve">e) di avere una assicurazione con massimale adeguato che copra specificamente i rischi derivanti dal negligente svolgimento dell’incarico di Organismo di Vigilanza di cui all’art. 6 D. Lgs. 231/2001; </w:t>
      </w:r>
    </w:p>
    <w:p w14:paraId="60C39B81" w14:textId="77777777" w:rsidR="00C42CB6" w:rsidRDefault="00C42CB6" w:rsidP="002D622F">
      <w:pPr>
        <w:jc w:val="both"/>
      </w:pPr>
      <w:r>
        <w:t>f) (</w:t>
      </w:r>
      <w:r w:rsidRPr="00C42CB6">
        <w:rPr>
          <w:i/>
        </w:rPr>
        <w:t>scegliere una delle due opzioni</w:t>
      </w:r>
      <w:r>
        <w:t>)</w:t>
      </w:r>
      <w:r w:rsidRPr="00C42CB6">
        <w:t xml:space="preserve"> di possedere titolo di Avvocato con iscrizione all’Albo degli Avvocati e comprovato esercizio della professione da almeno cinque anni alla data della partecipazione e di avere esperienza come membro di </w:t>
      </w:r>
      <w:proofErr w:type="spellStart"/>
      <w:r w:rsidRPr="00C42CB6">
        <w:t>OdV</w:t>
      </w:r>
      <w:proofErr w:type="spellEnd"/>
      <w:r w:rsidRPr="00C42CB6">
        <w:t xml:space="preserve"> di società o enti ovvero di possedere titolo di dottore Commercialista con iscrizione al Registro dei Revisori Legali e comprovato esercizio della professione da almeno 5 anni alla data della presentazione della domanda di partecipazione e di avere esperienza come membro di </w:t>
      </w:r>
      <w:proofErr w:type="spellStart"/>
      <w:r w:rsidRPr="00C42CB6">
        <w:t>OdV</w:t>
      </w:r>
      <w:proofErr w:type="spellEnd"/>
      <w:r w:rsidRPr="00C42CB6">
        <w:t xml:space="preserve"> di società o enti </w:t>
      </w:r>
    </w:p>
    <w:p w14:paraId="4B31996D" w14:textId="77777777" w:rsidR="00C42CB6" w:rsidRDefault="00C42CB6" w:rsidP="002D622F">
      <w:pPr>
        <w:jc w:val="both"/>
      </w:pPr>
      <w:r>
        <w:t>g)</w:t>
      </w:r>
      <w:r w:rsidRPr="00C42CB6">
        <w:t xml:space="preserve"> </w:t>
      </w:r>
      <w:r>
        <w:t>d</w:t>
      </w:r>
      <w:r w:rsidRPr="00C42CB6">
        <w:t xml:space="preserve">i aver preso visione e accettare, senza condizione o riserva alcuna, tutte le norme e disposizioni contenute nell’avviso pubblico di selezione; </w:t>
      </w:r>
    </w:p>
    <w:p w14:paraId="48D7C436" w14:textId="77777777" w:rsidR="00C42CB6" w:rsidRDefault="00C42CB6" w:rsidP="002D622F">
      <w:pPr>
        <w:jc w:val="both"/>
      </w:pPr>
      <w:r>
        <w:t>h) d</w:t>
      </w:r>
      <w:r w:rsidRPr="00C42CB6">
        <w:t xml:space="preserve">i non incorrere in alcuna delle cause di esclusione elencate </w:t>
      </w:r>
      <w:r>
        <w:t>n</w:t>
      </w:r>
      <w:r w:rsidRPr="00C42CB6">
        <w:t>ell’Avviso pubblico di selezione</w:t>
      </w:r>
      <w:r>
        <w:t>;</w:t>
      </w:r>
    </w:p>
    <w:p w14:paraId="188F2EC0" w14:textId="77777777" w:rsidR="00C42CB6" w:rsidRDefault="00C42CB6" w:rsidP="002D622F">
      <w:pPr>
        <w:jc w:val="both"/>
      </w:pPr>
      <w:r>
        <w:lastRenderedPageBreak/>
        <w:t>i) d</w:t>
      </w:r>
      <w:r w:rsidRPr="00C42CB6">
        <w:t xml:space="preserve">i essere a conoscenza e di impegnarsi a rispettare le disposizioni del D. Lgs 231/2001 del “Modello Organizzativo e Gestione” del Codice di Condotta e del Piano Triennale Anticorruzione e Trasparenza di </w:t>
      </w:r>
      <w:r>
        <w:t>Autostrade Centro Padane SpA</w:t>
      </w:r>
    </w:p>
    <w:p w14:paraId="48013B24" w14:textId="77777777" w:rsidR="002D622F" w:rsidRDefault="00C42CB6" w:rsidP="002D622F">
      <w:pPr>
        <w:spacing w:line="360" w:lineRule="auto"/>
        <w:jc w:val="both"/>
      </w:pPr>
      <w:r>
        <w:t>l</w:t>
      </w:r>
      <w:r w:rsidRPr="00C42CB6">
        <w:t xml:space="preserve">) </w:t>
      </w:r>
      <w:r>
        <w:t>d</w:t>
      </w:r>
      <w:r w:rsidRPr="00C42CB6">
        <w:t>i eleggere, agli effetti delle comunicazioni inerenti alla procedura, domicilio al seguente indirizzo: ___________________________________________________________________________</w:t>
      </w:r>
      <w:r w:rsidR="00C7331C">
        <w:t>________________________________________________________________________________________________________________</w:t>
      </w:r>
      <w:r w:rsidRPr="00C42CB6">
        <w:t>__________________________________________________________________________</w:t>
      </w:r>
    </w:p>
    <w:p w14:paraId="7246A12D" w14:textId="77777777" w:rsidR="002D622F" w:rsidRDefault="00C42CB6" w:rsidP="002D622F">
      <w:pPr>
        <w:spacing w:line="240" w:lineRule="auto"/>
        <w:jc w:val="both"/>
      </w:pPr>
      <w:r w:rsidRPr="00C42CB6">
        <w:t>(</w:t>
      </w:r>
      <w:proofErr w:type="spellStart"/>
      <w:r w:rsidRPr="00C42CB6">
        <w:t>n.b</w:t>
      </w:r>
      <w:r w:rsidRPr="000323B6">
        <w:rPr>
          <w:i/>
        </w:rPr>
        <w:t>.</w:t>
      </w:r>
      <w:proofErr w:type="spellEnd"/>
      <w:r w:rsidRPr="000323B6">
        <w:rPr>
          <w:i/>
        </w:rPr>
        <w:t>: devono essere indicati: recapito postale; indirizzo di posta elettronica; indirizzo di posta elettronica certificata</w:t>
      </w:r>
      <w:r w:rsidRPr="00C42CB6">
        <w:t>)</w:t>
      </w:r>
      <w:r>
        <w:t xml:space="preserve"> e</w:t>
      </w:r>
      <w:r w:rsidRPr="00C42CB6">
        <w:t xml:space="preserve"> </w:t>
      </w:r>
      <w:r>
        <w:t>d</w:t>
      </w:r>
      <w:r w:rsidRPr="00C42CB6">
        <w:t>i acconsentire che tutte le predette comunicazioni siano inoltrate a mezzo e-mail/</w:t>
      </w:r>
      <w:proofErr w:type="spellStart"/>
      <w:r w:rsidRPr="00C42CB6">
        <w:t>pec</w:t>
      </w:r>
      <w:proofErr w:type="spellEnd"/>
      <w:r w:rsidRPr="00C42CB6">
        <w:t>, al seguente recapito:</w:t>
      </w:r>
    </w:p>
    <w:p w14:paraId="1AA23808" w14:textId="77777777" w:rsidR="00C42CB6" w:rsidRDefault="00C42CB6" w:rsidP="002D622F">
      <w:pPr>
        <w:spacing w:line="360" w:lineRule="auto"/>
        <w:jc w:val="both"/>
      </w:pPr>
      <w:r w:rsidRPr="00C42CB6">
        <w:t xml:space="preserve"> ____________________________________________________________</w:t>
      </w:r>
      <w:r w:rsidR="000323B6">
        <w:t>___________________________</w:t>
      </w:r>
    </w:p>
    <w:p w14:paraId="5C4C47F9" w14:textId="77777777" w:rsidR="00C42CB6" w:rsidRDefault="00C42CB6" w:rsidP="002D622F">
      <w:pPr>
        <w:jc w:val="both"/>
      </w:pPr>
      <w:r>
        <w:t>m</w:t>
      </w:r>
      <w:r w:rsidRPr="00C42CB6">
        <w:t xml:space="preserve">) </w:t>
      </w:r>
      <w:r>
        <w:t>d</w:t>
      </w:r>
      <w:r w:rsidRPr="00C42CB6">
        <w:t xml:space="preserve">i impegnarsi a comunicare tempestivamente ad </w:t>
      </w:r>
      <w:r>
        <w:t>Autostrade Centro Padane SpA</w:t>
      </w:r>
      <w:r w:rsidRPr="00C42CB6">
        <w:t xml:space="preserve">, via </w:t>
      </w:r>
      <w:proofErr w:type="spellStart"/>
      <w:r w:rsidRPr="00C42CB6">
        <w:t>pec</w:t>
      </w:r>
      <w:proofErr w:type="spellEnd"/>
      <w:r w:rsidRPr="00C42CB6">
        <w:t xml:space="preserve"> all’indirizzo </w:t>
      </w:r>
      <w:hyperlink r:id="rId5" w:history="1">
        <w:r w:rsidR="000323B6" w:rsidRPr="0012274B">
          <w:rPr>
            <w:rStyle w:val="Collegamentoipertestuale"/>
          </w:rPr>
          <w:t>centropadane@legalmail.it</w:t>
        </w:r>
      </w:hyperlink>
      <w:r w:rsidR="000323B6">
        <w:t xml:space="preserve"> </w:t>
      </w:r>
      <w:r w:rsidRPr="00C42CB6">
        <w:t xml:space="preserve">, ogni variazione sopravvenuta nel corso della procedura di selezione circa il domicilio eletto e/o gli indirizzi sopraindicati, presso i </w:t>
      </w:r>
      <w:r>
        <w:t>quali ricevere le comunicazioni;</w:t>
      </w:r>
    </w:p>
    <w:p w14:paraId="7571F6B7" w14:textId="77777777" w:rsidR="00C42CB6" w:rsidRDefault="00C42CB6" w:rsidP="002D622F">
      <w:pPr>
        <w:jc w:val="both"/>
      </w:pPr>
      <w:r>
        <w:t>n</w:t>
      </w:r>
      <w:r w:rsidRPr="00C42CB6">
        <w:t xml:space="preserve">) </w:t>
      </w:r>
      <w:r>
        <w:t>d</w:t>
      </w:r>
      <w:r w:rsidRPr="00C42CB6">
        <w:t xml:space="preserve">i impegnarsi, ai sensi e per gli effetti dell’art. 3 della Legge n. 136/2010 e </w:t>
      </w:r>
      <w:proofErr w:type="spellStart"/>
      <w:r w:rsidRPr="00C42CB6">
        <w:t>s.m.i.</w:t>
      </w:r>
      <w:proofErr w:type="spellEnd"/>
      <w:r w:rsidRPr="00C42CB6">
        <w:t xml:space="preserve">: </w:t>
      </w:r>
    </w:p>
    <w:p w14:paraId="3012D3D3" w14:textId="77777777" w:rsidR="00C42CB6" w:rsidRDefault="00C42CB6" w:rsidP="002D622F">
      <w:pPr>
        <w:ind w:left="851"/>
        <w:jc w:val="both"/>
      </w:pPr>
      <w:r>
        <w:t xml:space="preserve">1) </w:t>
      </w:r>
      <w:r w:rsidRPr="00C42CB6">
        <w:t xml:space="preserve">ad assumere, in caso di aggiudicazione, gli obblighi di tracciabilità dei flussi finanziari e di essere a conoscenza che il mancato rispetto di tali disposizioni comporterà di diritto la risoluzione contrattuale, ai sensi dell’art. 1456 c.c.; </w:t>
      </w:r>
    </w:p>
    <w:p w14:paraId="5D551D8B" w14:textId="77777777" w:rsidR="00C42CB6" w:rsidRDefault="00C42CB6" w:rsidP="002D622F">
      <w:pPr>
        <w:ind w:left="851"/>
        <w:jc w:val="both"/>
      </w:pPr>
      <w:r>
        <w:t>2)</w:t>
      </w:r>
      <w:r w:rsidRPr="00C42CB6">
        <w:t xml:space="preserve"> a comunicare, in caso di aggiudicazione, il codice identificativo del conto corrente bancario o postale dedicato alla presente selezione e le generalità e il codice fiscale delle persone delegate ad operare sul suddetto conto corrente.</w:t>
      </w:r>
    </w:p>
    <w:p w14:paraId="255B39CF" w14:textId="77777777" w:rsidR="00B87EB0" w:rsidRDefault="00C42CB6" w:rsidP="002D622F">
      <w:pPr>
        <w:jc w:val="both"/>
      </w:pPr>
      <w:r>
        <w:t>o</w:t>
      </w:r>
      <w:r w:rsidRPr="00C42CB6">
        <w:t>)</w:t>
      </w:r>
      <w:r>
        <w:t xml:space="preserve"> d</w:t>
      </w:r>
      <w:r w:rsidRPr="00C42CB6">
        <w:t xml:space="preserve">i essere informato, ai sensi e per gli effetti di cui al GDPR ed al d.lgs. 196/2003 e </w:t>
      </w:r>
      <w:proofErr w:type="spellStart"/>
      <w:r w:rsidRPr="00C42CB6">
        <w:t>s.m.i.</w:t>
      </w:r>
      <w:proofErr w:type="spellEnd"/>
      <w:r w:rsidRPr="00C42CB6">
        <w:t xml:space="preserve">, che i dati personali raccolti saranno trattati, anche con strumenti informatici, esclusivamente nell’ambito del procedimento per il quale la presente dichiarazione viene resa. </w:t>
      </w:r>
    </w:p>
    <w:p w14:paraId="37C58BA6" w14:textId="77777777" w:rsidR="00B87EB0" w:rsidRDefault="00B87EB0" w:rsidP="002D622F">
      <w:pPr>
        <w:jc w:val="both"/>
      </w:pPr>
      <w:r>
        <w:t>p</w:t>
      </w:r>
      <w:r w:rsidR="00C42CB6" w:rsidRPr="00C42CB6">
        <w:t xml:space="preserve">) </w:t>
      </w:r>
      <w:r>
        <w:t>d</w:t>
      </w:r>
      <w:r w:rsidR="00C42CB6" w:rsidRPr="00C42CB6">
        <w:t>i accettar</w:t>
      </w:r>
      <w:r>
        <w:t>e l’incarico in caso di nomina.</w:t>
      </w:r>
    </w:p>
    <w:p w14:paraId="308B23CA" w14:textId="77777777" w:rsidR="00B87EB0" w:rsidRDefault="00C42CB6" w:rsidP="002D622F">
      <w:pPr>
        <w:jc w:val="both"/>
      </w:pPr>
      <w:r w:rsidRPr="00C42CB6">
        <w:t>Allegare alla presente</w:t>
      </w:r>
      <w:r w:rsidR="00B87EB0" w:rsidRPr="00B87EB0">
        <w:t xml:space="preserve"> </w:t>
      </w:r>
    </w:p>
    <w:p w14:paraId="64E8D6F8" w14:textId="77777777" w:rsidR="00B87EB0" w:rsidRDefault="00B87EB0" w:rsidP="000323B6">
      <w:pPr>
        <w:pStyle w:val="Paragrafoelenco"/>
        <w:numPr>
          <w:ilvl w:val="0"/>
          <w:numId w:val="2"/>
        </w:numPr>
        <w:jc w:val="both"/>
      </w:pPr>
      <w:r w:rsidRPr="00B87EB0">
        <w:t>copia, non autenticata, di un documento di identità del sottoscrittore.</w:t>
      </w:r>
    </w:p>
    <w:p w14:paraId="538BD916" w14:textId="77777777" w:rsidR="00B87EB0" w:rsidRDefault="00B87EB0" w:rsidP="000323B6">
      <w:pPr>
        <w:pStyle w:val="Paragrafoelenco"/>
        <w:numPr>
          <w:ilvl w:val="0"/>
          <w:numId w:val="2"/>
        </w:numPr>
        <w:jc w:val="both"/>
      </w:pPr>
      <w:r w:rsidRPr="00B87EB0">
        <w:t xml:space="preserve">curriculum vitae (e relativa documentazione riguardante gli studi svolti, le esperienze professionali maturate) da cui, se sussistenti, si evincano incarichi aventi ad oggetto il ruolo di componente di un </w:t>
      </w:r>
      <w:proofErr w:type="spellStart"/>
      <w:r w:rsidRPr="00B87EB0">
        <w:t>OdV</w:t>
      </w:r>
      <w:proofErr w:type="spellEnd"/>
      <w:r w:rsidRPr="00B87EB0">
        <w:t>, ai sensi dell’art. 6 D. Lgs 231/2001, in particolare quelli svolti in società in controllo pubblico e società a partecipazione pubblica, come da definizioni del d.lgs. 19 agosto 2016, n.175.</w:t>
      </w:r>
    </w:p>
    <w:p w14:paraId="3713F789" w14:textId="77777777" w:rsidR="002D622F" w:rsidRDefault="002D622F" w:rsidP="002D622F">
      <w:pPr>
        <w:jc w:val="both"/>
      </w:pPr>
    </w:p>
    <w:p w14:paraId="140C14BE" w14:textId="77777777" w:rsidR="000323B6" w:rsidRDefault="000323B6" w:rsidP="002D622F">
      <w:pPr>
        <w:jc w:val="both"/>
      </w:pPr>
      <w:r>
        <w:t>Data, _________________</w:t>
      </w:r>
    </w:p>
    <w:p w14:paraId="02C621DC" w14:textId="77777777" w:rsidR="00D93C60" w:rsidRDefault="00D93C60" w:rsidP="002D622F">
      <w:pPr>
        <w:jc w:val="both"/>
      </w:pPr>
    </w:p>
    <w:p w14:paraId="2E848BED" w14:textId="77777777" w:rsidR="008A5C93" w:rsidRDefault="00C42CB6" w:rsidP="002D622F">
      <w:pPr>
        <w:jc w:val="both"/>
      </w:pPr>
      <w:r w:rsidRPr="00C42CB6">
        <w:t xml:space="preserve">FIRMA __________________________________ </w:t>
      </w:r>
    </w:p>
    <w:sectPr w:rsidR="008A5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60E8"/>
    <w:multiLevelType w:val="hybridMultilevel"/>
    <w:tmpl w:val="669AB1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77487"/>
    <w:multiLevelType w:val="hybridMultilevel"/>
    <w:tmpl w:val="44B2A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42318">
    <w:abstractNumId w:val="0"/>
  </w:num>
  <w:num w:numId="2" w16cid:durableId="23147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B6"/>
    <w:rsid w:val="000112B6"/>
    <w:rsid w:val="000323B6"/>
    <w:rsid w:val="002D622F"/>
    <w:rsid w:val="005A355D"/>
    <w:rsid w:val="008A5C93"/>
    <w:rsid w:val="00A84D03"/>
    <w:rsid w:val="00A9782E"/>
    <w:rsid w:val="00B87EB0"/>
    <w:rsid w:val="00C42CB6"/>
    <w:rsid w:val="00C7331C"/>
    <w:rsid w:val="00D93C60"/>
    <w:rsid w:val="00E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1851"/>
  <w15:chartTrackingRefBased/>
  <w15:docId w15:val="{2A18D85B-3A62-4DDB-A124-7A999C1F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EB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32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opadane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Rubini</dc:creator>
  <cp:keywords/>
  <dc:description/>
  <cp:lastModifiedBy>AcpSegreteria</cp:lastModifiedBy>
  <cp:revision>5</cp:revision>
  <dcterms:created xsi:type="dcterms:W3CDTF">2024-11-11T07:30:00Z</dcterms:created>
  <dcterms:modified xsi:type="dcterms:W3CDTF">2024-11-11T09:37:00Z</dcterms:modified>
</cp:coreProperties>
</file>